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70C25" w14:textId="2AAAD1DF" w:rsidR="006271C4" w:rsidRDefault="009E57F8" w:rsidP="006271C4">
      <w:pPr>
        <w:rPr>
          <w:b/>
          <w:bCs/>
          <w:sz w:val="24"/>
          <w:szCs w:val="24"/>
        </w:rPr>
      </w:pPr>
      <w:bookmarkStart w:id="0" w:name="_GoBack"/>
      <w:bookmarkEnd w:id="0"/>
      <w:r>
        <w:rPr>
          <w:b/>
          <w:bCs/>
          <w:sz w:val="24"/>
          <w:szCs w:val="24"/>
        </w:rPr>
        <w:t xml:space="preserve">For Release </w:t>
      </w:r>
      <w:r w:rsidR="006271C4" w:rsidRPr="009E57F8">
        <w:rPr>
          <w:b/>
          <w:bCs/>
          <w:sz w:val="24"/>
          <w:szCs w:val="24"/>
        </w:rPr>
        <w:t>Wednesday</w:t>
      </w:r>
      <w:r>
        <w:rPr>
          <w:b/>
          <w:bCs/>
          <w:sz w:val="24"/>
          <w:szCs w:val="24"/>
        </w:rPr>
        <w:t>,</w:t>
      </w:r>
      <w:r w:rsidR="006271C4" w:rsidRPr="009E57F8">
        <w:rPr>
          <w:b/>
          <w:bCs/>
          <w:sz w:val="24"/>
          <w:szCs w:val="24"/>
        </w:rPr>
        <w:t xml:space="preserve"> </w:t>
      </w:r>
      <w:r w:rsidR="00232BB9" w:rsidRPr="009E57F8">
        <w:rPr>
          <w:b/>
          <w:bCs/>
          <w:sz w:val="24"/>
          <w:szCs w:val="24"/>
        </w:rPr>
        <w:t>August 2</w:t>
      </w:r>
      <w:r>
        <w:rPr>
          <w:b/>
          <w:bCs/>
          <w:sz w:val="24"/>
          <w:szCs w:val="24"/>
        </w:rPr>
        <w:t>, 2023</w:t>
      </w:r>
    </w:p>
    <w:p w14:paraId="2A52198C" w14:textId="77777777" w:rsidR="009E57F8" w:rsidRPr="009B1EAB" w:rsidRDefault="009E57F8" w:rsidP="006271C4">
      <w:pPr>
        <w:rPr>
          <w:b/>
          <w:bCs/>
          <w:sz w:val="24"/>
          <w:szCs w:val="24"/>
        </w:rPr>
      </w:pPr>
    </w:p>
    <w:p w14:paraId="2B1F115D" w14:textId="77777777" w:rsidR="009E57F8" w:rsidRPr="009B1EAB" w:rsidRDefault="009E57F8" w:rsidP="009E57F8">
      <w:pPr>
        <w:jc w:val="center"/>
        <w:rPr>
          <w:b/>
          <w:sz w:val="24"/>
          <w:szCs w:val="24"/>
        </w:rPr>
      </w:pPr>
      <w:r w:rsidRPr="009B1EAB">
        <w:rPr>
          <w:b/>
          <w:sz w:val="24"/>
          <w:szCs w:val="24"/>
        </w:rPr>
        <w:t>Capitol View</w:t>
      </w:r>
    </w:p>
    <w:p w14:paraId="65BB9FE9" w14:textId="77777777" w:rsidR="009E57F8" w:rsidRPr="009B1EAB" w:rsidRDefault="009E57F8" w:rsidP="009E57F8">
      <w:pPr>
        <w:jc w:val="center"/>
        <w:rPr>
          <w:b/>
          <w:i/>
          <w:sz w:val="24"/>
          <w:szCs w:val="24"/>
        </w:rPr>
      </w:pPr>
      <w:r w:rsidRPr="009B1EAB">
        <w:rPr>
          <w:b/>
          <w:i/>
          <w:sz w:val="24"/>
          <w:szCs w:val="24"/>
        </w:rPr>
        <w:t>Commentary by J.L. Schmidt</w:t>
      </w:r>
    </w:p>
    <w:p w14:paraId="38841621" w14:textId="77777777" w:rsidR="009E57F8" w:rsidRPr="009B1EAB" w:rsidRDefault="009E57F8" w:rsidP="009E57F8">
      <w:pPr>
        <w:jc w:val="center"/>
        <w:rPr>
          <w:b/>
          <w:sz w:val="24"/>
          <w:szCs w:val="24"/>
        </w:rPr>
      </w:pPr>
      <w:r w:rsidRPr="009B1EAB">
        <w:rPr>
          <w:b/>
          <w:sz w:val="24"/>
          <w:szCs w:val="24"/>
        </w:rPr>
        <w:t>Statehouse Correspondent</w:t>
      </w:r>
    </w:p>
    <w:p w14:paraId="61C446AE" w14:textId="77777777" w:rsidR="009E57F8" w:rsidRPr="009B1EAB" w:rsidRDefault="009E57F8" w:rsidP="009E57F8">
      <w:pPr>
        <w:jc w:val="center"/>
        <w:rPr>
          <w:b/>
          <w:sz w:val="24"/>
          <w:szCs w:val="24"/>
        </w:rPr>
      </w:pPr>
      <w:r w:rsidRPr="009B1EAB">
        <w:rPr>
          <w:b/>
          <w:sz w:val="24"/>
          <w:szCs w:val="24"/>
        </w:rPr>
        <w:t>Nebraska Press Association</w:t>
      </w:r>
    </w:p>
    <w:p w14:paraId="764232D2" w14:textId="24D92B82" w:rsidR="009E57F8" w:rsidRPr="009B1EAB" w:rsidRDefault="009E57F8" w:rsidP="009E57F8">
      <w:pPr>
        <w:jc w:val="center"/>
        <w:rPr>
          <w:sz w:val="24"/>
          <w:szCs w:val="24"/>
        </w:rPr>
      </w:pPr>
      <w:r w:rsidRPr="009B1EAB">
        <w:rPr>
          <w:b/>
          <w:sz w:val="24"/>
          <w:szCs w:val="24"/>
        </w:rPr>
        <w:t>The Petition Process Is Alive and Well in Nebraska</w:t>
      </w:r>
      <w:r w:rsidRPr="009B1EAB">
        <w:rPr>
          <w:sz w:val="24"/>
          <w:szCs w:val="24"/>
        </w:rPr>
        <w:t xml:space="preserve"> </w:t>
      </w:r>
      <w:r w:rsidR="006271C4" w:rsidRPr="009B1EAB">
        <w:rPr>
          <w:sz w:val="24"/>
          <w:szCs w:val="24"/>
        </w:rPr>
        <w:br/>
      </w:r>
    </w:p>
    <w:p w14:paraId="2E193BF5" w14:textId="77777777" w:rsidR="009E57F8" w:rsidRDefault="00C35490" w:rsidP="009E57F8">
      <w:pPr>
        <w:pStyle w:val="text"/>
        <w:spacing w:before="0" w:beforeAutospacing="0" w:line="360" w:lineRule="auto"/>
        <w:ind w:firstLine="720"/>
        <w:rPr>
          <w:rFonts w:asciiTheme="minorHAnsi" w:hAnsiTheme="minorHAnsi" w:cstheme="minorHAnsi"/>
          <w:color w:val="212529"/>
        </w:rPr>
      </w:pPr>
      <w:r w:rsidRPr="009E57F8">
        <w:rPr>
          <w:rFonts w:asciiTheme="minorHAnsi" w:hAnsiTheme="minorHAnsi" w:cstheme="minorHAnsi"/>
          <w:color w:val="212529"/>
        </w:rPr>
        <w:t xml:space="preserve">Grassroots government is thriving in Nebraska. </w:t>
      </w:r>
    </w:p>
    <w:p w14:paraId="3700D497" w14:textId="48342B8B" w:rsidR="00857001" w:rsidRPr="009E57F8" w:rsidRDefault="00C30427" w:rsidP="009E57F8">
      <w:pPr>
        <w:pStyle w:val="text"/>
        <w:spacing w:before="0" w:beforeAutospacing="0" w:line="360" w:lineRule="auto"/>
        <w:ind w:firstLine="720"/>
        <w:rPr>
          <w:rFonts w:asciiTheme="minorHAnsi" w:hAnsiTheme="minorHAnsi" w:cstheme="minorHAnsi"/>
          <w:color w:val="212529"/>
        </w:rPr>
      </w:pPr>
      <w:r w:rsidRPr="009E57F8">
        <w:rPr>
          <w:rFonts w:asciiTheme="minorHAnsi" w:hAnsiTheme="minorHAnsi" w:cstheme="minorHAnsi"/>
          <w:color w:val="212529"/>
        </w:rPr>
        <w:t xml:space="preserve">There are eight </w:t>
      </w:r>
      <w:r w:rsidR="006C65EB" w:rsidRPr="009E57F8">
        <w:rPr>
          <w:rFonts w:asciiTheme="minorHAnsi" w:hAnsiTheme="minorHAnsi" w:cstheme="minorHAnsi"/>
          <w:color w:val="212529"/>
        </w:rPr>
        <w:t>petitions circulatin</w:t>
      </w:r>
      <w:r w:rsidR="00456887" w:rsidRPr="009E57F8">
        <w:rPr>
          <w:rFonts w:asciiTheme="minorHAnsi" w:hAnsiTheme="minorHAnsi" w:cstheme="minorHAnsi"/>
          <w:color w:val="212529"/>
        </w:rPr>
        <w:t>g</w:t>
      </w:r>
      <w:r w:rsidR="006C65EB" w:rsidRPr="009E57F8">
        <w:rPr>
          <w:rFonts w:asciiTheme="minorHAnsi" w:hAnsiTheme="minorHAnsi" w:cstheme="minorHAnsi"/>
          <w:color w:val="212529"/>
        </w:rPr>
        <w:t xml:space="preserve"> </w:t>
      </w:r>
      <w:r w:rsidR="00B634BF" w:rsidRPr="009E57F8">
        <w:rPr>
          <w:rFonts w:asciiTheme="minorHAnsi" w:hAnsiTheme="minorHAnsi" w:cstheme="minorHAnsi"/>
          <w:color w:val="212529"/>
        </w:rPr>
        <w:t xml:space="preserve">with hopes of making the </w:t>
      </w:r>
      <w:r w:rsidR="00456887" w:rsidRPr="009E57F8">
        <w:rPr>
          <w:rFonts w:asciiTheme="minorHAnsi" w:hAnsiTheme="minorHAnsi" w:cstheme="minorHAnsi"/>
          <w:color w:val="212529"/>
        </w:rPr>
        <w:t>2024 General Election ballot</w:t>
      </w:r>
      <w:r w:rsidR="004F0046" w:rsidRPr="009E57F8">
        <w:rPr>
          <w:rFonts w:asciiTheme="minorHAnsi" w:hAnsiTheme="minorHAnsi" w:cstheme="minorHAnsi"/>
          <w:color w:val="212529"/>
        </w:rPr>
        <w:t>, according to Secretary of State Bob Evnen. The action is guaranteed by the First Amendment</w:t>
      </w:r>
      <w:r w:rsidR="0009434B" w:rsidRPr="009E57F8">
        <w:rPr>
          <w:rFonts w:asciiTheme="minorHAnsi" w:hAnsiTheme="minorHAnsi" w:cstheme="minorHAnsi"/>
          <w:color w:val="212529"/>
        </w:rPr>
        <w:t xml:space="preserve"> to the U.S. </w:t>
      </w:r>
      <w:r w:rsidR="009B1EAB" w:rsidRPr="009E57F8">
        <w:rPr>
          <w:rFonts w:asciiTheme="minorHAnsi" w:hAnsiTheme="minorHAnsi" w:cstheme="minorHAnsi"/>
          <w:color w:val="212529"/>
        </w:rPr>
        <w:t>Constitution, which</w:t>
      </w:r>
      <w:r w:rsidR="0009434B" w:rsidRPr="009E57F8">
        <w:rPr>
          <w:rFonts w:asciiTheme="minorHAnsi" w:hAnsiTheme="minorHAnsi" w:cstheme="minorHAnsi"/>
          <w:color w:val="212529"/>
        </w:rPr>
        <w:t xml:space="preserve"> gives people</w:t>
      </w:r>
      <w:r w:rsidR="00857001" w:rsidRPr="009E57F8">
        <w:rPr>
          <w:rFonts w:asciiTheme="minorHAnsi" w:hAnsiTheme="minorHAnsi" w:cstheme="minorHAnsi"/>
          <w:color w:val="212529"/>
        </w:rPr>
        <w:t xml:space="preserve"> the right to “petition the government for a redress of grievances.”</w:t>
      </w:r>
    </w:p>
    <w:p w14:paraId="74AD61BC" w14:textId="77777777" w:rsidR="00BB16E3" w:rsidRPr="009E57F8" w:rsidRDefault="00CF665D" w:rsidP="009E57F8">
      <w:pPr>
        <w:pStyle w:val="text"/>
        <w:spacing w:before="0" w:beforeAutospacing="0" w:line="360" w:lineRule="auto"/>
        <w:ind w:firstLine="720"/>
        <w:rPr>
          <w:rFonts w:asciiTheme="minorHAnsi" w:hAnsiTheme="minorHAnsi" w:cstheme="minorHAnsi"/>
          <w:color w:val="212529"/>
        </w:rPr>
      </w:pPr>
      <w:r w:rsidRPr="009E57F8">
        <w:rPr>
          <w:rFonts w:asciiTheme="minorHAnsi" w:hAnsiTheme="minorHAnsi" w:cstheme="minorHAnsi"/>
          <w:color w:val="212529"/>
        </w:rPr>
        <w:t xml:space="preserve">From the old familiar </w:t>
      </w:r>
      <w:r w:rsidR="00B25683" w:rsidRPr="009E57F8">
        <w:rPr>
          <w:rFonts w:asciiTheme="minorHAnsi" w:hAnsiTheme="minorHAnsi" w:cstheme="minorHAnsi"/>
          <w:color w:val="212529"/>
        </w:rPr>
        <w:t>legalizing</w:t>
      </w:r>
      <w:r w:rsidRPr="009E57F8">
        <w:rPr>
          <w:rFonts w:asciiTheme="minorHAnsi" w:hAnsiTheme="minorHAnsi" w:cstheme="minorHAnsi"/>
          <w:color w:val="212529"/>
        </w:rPr>
        <w:t xml:space="preserve"> </w:t>
      </w:r>
      <w:r w:rsidR="00461D84" w:rsidRPr="009E57F8">
        <w:rPr>
          <w:rFonts w:asciiTheme="minorHAnsi" w:hAnsiTheme="minorHAnsi" w:cstheme="minorHAnsi"/>
          <w:color w:val="212529"/>
        </w:rPr>
        <w:t>medical marijuana to an exemption of grocery items from sales tax</w:t>
      </w:r>
      <w:r w:rsidR="00B25683" w:rsidRPr="009E57F8">
        <w:rPr>
          <w:rFonts w:asciiTheme="minorHAnsi" w:hAnsiTheme="minorHAnsi" w:cstheme="minorHAnsi"/>
          <w:color w:val="212529"/>
        </w:rPr>
        <w:t xml:space="preserve">, various groups </w:t>
      </w:r>
      <w:r w:rsidR="000C02D7" w:rsidRPr="009E57F8">
        <w:rPr>
          <w:rFonts w:asciiTheme="minorHAnsi" w:hAnsiTheme="minorHAnsi" w:cstheme="minorHAnsi"/>
          <w:color w:val="212529"/>
        </w:rPr>
        <w:t xml:space="preserve">or individuals </w:t>
      </w:r>
      <w:r w:rsidR="00B25683" w:rsidRPr="009E57F8">
        <w:rPr>
          <w:rFonts w:asciiTheme="minorHAnsi" w:hAnsiTheme="minorHAnsi" w:cstheme="minorHAnsi"/>
          <w:color w:val="212529"/>
        </w:rPr>
        <w:t xml:space="preserve">are seeking </w:t>
      </w:r>
      <w:r w:rsidR="000C02D7" w:rsidRPr="009E57F8">
        <w:rPr>
          <w:rFonts w:asciiTheme="minorHAnsi" w:hAnsiTheme="minorHAnsi" w:cstheme="minorHAnsi"/>
          <w:color w:val="212529"/>
        </w:rPr>
        <w:t>the signatures of registered voters</w:t>
      </w:r>
      <w:r w:rsidR="00CE5A10" w:rsidRPr="009E57F8">
        <w:rPr>
          <w:rFonts w:asciiTheme="minorHAnsi" w:hAnsiTheme="minorHAnsi" w:cstheme="minorHAnsi"/>
          <w:color w:val="212529"/>
        </w:rPr>
        <w:t xml:space="preserve"> to support their cause. Evnen’s office will eventually consider what meets well-established criteria and makes the ballot</w:t>
      </w:r>
      <w:r w:rsidR="00BB16E3" w:rsidRPr="009E57F8">
        <w:rPr>
          <w:rFonts w:asciiTheme="minorHAnsi" w:hAnsiTheme="minorHAnsi" w:cstheme="minorHAnsi"/>
          <w:color w:val="212529"/>
        </w:rPr>
        <w:t>.</w:t>
      </w:r>
    </w:p>
    <w:p w14:paraId="12EE0CE6" w14:textId="77777777" w:rsidR="003D1013" w:rsidRPr="009E57F8" w:rsidRDefault="002F48B9" w:rsidP="009E57F8">
      <w:pPr>
        <w:pStyle w:val="text"/>
        <w:spacing w:before="0" w:beforeAutospacing="0" w:after="0" w:afterAutospacing="0" w:line="360" w:lineRule="auto"/>
        <w:ind w:firstLine="720"/>
        <w:rPr>
          <w:rFonts w:asciiTheme="minorHAnsi" w:hAnsiTheme="minorHAnsi" w:cstheme="minorHAnsi"/>
          <w:color w:val="212529"/>
        </w:rPr>
      </w:pPr>
      <w:r w:rsidRPr="009E57F8">
        <w:rPr>
          <w:rFonts w:asciiTheme="minorHAnsi" w:hAnsiTheme="minorHAnsi" w:cstheme="minorHAnsi"/>
          <w:color w:val="212529"/>
        </w:rPr>
        <w:t xml:space="preserve">“You have a number of people who come in and submit petitions,” Evnen </w:t>
      </w:r>
      <w:r w:rsidR="00820BE9" w:rsidRPr="009E57F8">
        <w:rPr>
          <w:rFonts w:asciiTheme="minorHAnsi" w:hAnsiTheme="minorHAnsi" w:cstheme="minorHAnsi"/>
          <w:color w:val="212529"/>
        </w:rPr>
        <w:t xml:space="preserve">told a reporter from KOLN-KGIN TV. </w:t>
      </w:r>
      <w:r w:rsidRPr="009E57F8">
        <w:rPr>
          <w:rFonts w:asciiTheme="minorHAnsi" w:hAnsiTheme="minorHAnsi" w:cstheme="minorHAnsi"/>
          <w:color w:val="212529"/>
        </w:rPr>
        <w:t>“Not all of those are going to be successful.”</w:t>
      </w:r>
      <w:r w:rsidR="0031154B" w:rsidRPr="009E57F8">
        <w:rPr>
          <w:rFonts w:asciiTheme="minorHAnsi" w:hAnsiTheme="minorHAnsi" w:cstheme="minorHAnsi"/>
          <w:color w:val="212529"/>
        </w:rPr>
        <w:t xml:space="preserve"> Case in point</w:t>
      </w:r>
      <w:r w:rsidR="00C62C8B" w:rsidRPr="009E57F8">
        <w:rPr>
          <w:rFonts w:asciiTheme="minorHAnsi" w:hAnsiTheme="minorHAnsi" w:cstheme="minorHAnsi"/>
          <w:color w:val="212529"/>
        </w:rPr>
        <w:t>, there were 16 petitions circulating for the 2022 ballot.</w:t>
      </w:r>
      <w:r w:rsidR="00805288" w:rsidRPr="009E57F8">
        <w:rPr>
          <w:rFonts w:asciiTheme="minorHAnsi" w:hAnsiTheme="minorHAnsi" w:cstheme="minorHAnsi"/>
          <w:color w:val="212529"/>
        </w:rPr>
        <w:t xml:space="preserve"> Only two had enough signatures to make it.</w:t>
      </w:r>
    </w:p>
    <w:p w14:paraId="0909F77E" w14:textId="77777777" w:rsidR="00E1198A" w:rsidRPr="009E57F8" w:rsidRDefault="003D1013" w:rsidP="009E57F8">
      <w:pPr>
        <w:pStyle w:val="text"/>
        <w:spacing w:before="0" w:beforeAutospacing="0" w:after="0" w:afterAutospacing="0" w:line="360" w:lineRule="auto"/>
        <w:ind w:firstLine="720"/>
        <w:rPr>
          <w:rFonts w:asciiTheme="minorHAnsi" w:hAnsiTheme="minorHAnsi" w:cstheme="minorHAnsi"/>
          <w:color w:val="212529"/>
        </w:rPr>
      </w:pPr>
      <w:r w:rsidRPr="009E57F8">
        <w:rPr>
          <w:rFonts w:asciiTheme="minorHAnsi" w:hAnsiTheme="minorHAnsi" w:cstheme="minorHAnsi"/>
          <w:color w:val="212529"/>
        </w:rPr>
        <w:t xml:space="preserve">Still, Evnen said </w:t>
      </w:r>
      <w:r w:rsidR="00961D78" w:rsidRPr="009E57F8">
        <w:rPr>
          <w:rFonts w:asciiTheme="minorHAnsi" w:hAnsiTheme="minorHAnsi" w:cstheme="minorHAnsi"/>
          <w:color w:val="212529"/>
        </w:rPr>
        <w:t>petitioning is “</w:t>
      </w:r>
      <w:r w:rsidR="000308DB" w:rsidRPr="009E57F8">
        <w:rPr>
          <w:rFonts w:asciiTheme="minorHAnsi" w:hAnsiTheme="minorHAnsi" w:cstheme="minorHAnsi"/>
          <w:color w:val="212529"/>
        </w:rPr>
        <w:t>absolutely essential in a representative democracy that the voters themselves as a whole have the right to go amend their constitution or repeal a statute or add a new one</w:t>
      </w:r>
      <w:r w:rsidR="00E1198A" w:rsidRPr="009E57F8">
        <w:rPr>
          <w:rFonts w:asciiTheme="minorHAnsi" w:hAnsiTheme="minorHAnsi" w:cstheme="minorHAnsi"/>
          <w:color w:val="212529"/>
        </w:rPr>
        <w:t>.</w:t>
      </w:r>
      <w:r w:rsidR="000308DB" w:rsidRPr="009E57F8">
        <w:rPr>
          <w:rFonts w:asciiTheme="minorHAnsi" w:hAnsiTheme="minorHAnsi" w:cstheme="minorHAnsi"/>
          <w:color w:val="212529"/>
        </w:rPr>
        <w:t xml:space="preserve">” </w:t>
      </w:r>
    </w:p>
    <w:p w14:paraId="70ED4940" w14:textId="77777777" w:rsidR="00165C33" w:rsidRPr="009E57F8" w:rsidRDefault="007D44A8" w:rsidP="009E57F8">
      <w:pPr>
        <w:shd w:val="clear" w:color="auto" w:fill="FFFFFF"/>
        <w:spacing w:after="0" w:line="360" w:lineRule="auto"/>
        <w:ind w:firstLine="720"/>
        <w:rPr>
          <w:rFonts w:eastAsia="Times New Roman" w:cstheme="minorHAnsi"/>
          <w:color w:val="333333"/>
          <w:kern w:val="0"/>
          <w:sz w:val="24"/>
          <w:szCs w:val="24"/>
          <w14:ligatures w14:val="none"/>
        </w:rPr>
      </w:pPr>
      <w:r w:rsidRPr="009E57F8">
        <w:rPr>
          <w:rFonts w:eastAsia="Times New Roman" w:cstheme="minorHAnsi"/>
          <w:color w:val="333333"/>
          <w:kern w:val="0"/>
          <w:sz w:val="24"/>
          <w:szCs w:val="24"/>
          <w14:ligatures w14:val="none"/>
        </w:rPr>
        <w:t>In Nebraska, the number of required signatures is tied to the number of registered voters in the state a</w:t>
      </w:r>
      <w:r w:rsidR="00292ACF" w:rsidRPr="009E57F8">
        <w:rPr>
          <w:rFonts w:eastAsia="Times New Roman" w:cstheme="minorHAnsi"/>
          <w:color w:val="333333"/>
          <w:kern w:val="0"/>
          <w:sz w:val="24"/>
          <w:szCs w:val="24"/>
          <w14:ligatures w14:val="none"/>
        </w:rPr>
        <w:t>t</w:t>
      </w:r>
      <w:r w:rsidRPr="009E57F8">
        <w:rPr>
          <w:rFonts w:eastAsia="Times New Roman" w:cstheme="minorHAnsi"/>
          <w:color w:val="333333"/>
          <w:kern w:val="0"/>
          <w:sz w:val="24"/>
          <w:szCs w:val="24"/>
          <w14:ligatures w14:val="none"/>
        </w:rPr>
        <w:t xml:space="preserve"> the deadline for filing signatures. </w:t>
      </w:r>
      <w:r w:rsidR="006C2F19" w:rsidRPr="009E57F8">
        <w:rPr>
          <w:rFonts w:eastAsia="Times New Roman" w:cstheme="minorHAnsi"/>
          <w:color w:val="333333"/>
          <w:kern w:val="0"/>
          <w:sz w:val="24"/>
          <w:szCs w:val="24"/>
          <w14:ligatures w14:val="none"/>
        </w:rPr>
        <w:t>So, petitioners have to get extra signatures.</w:t>
      </w:r>
      <w:r w:rsidR="00A01EB9" w:rsidRPr="009E57F8">
        <w:rPr>
          <w:rFonts w:eastAsia="Times New Roman" w:cstheme="minorHAnsi"/>
          <w:color w:val="333333"/>
          <w:kern w:val="0"/>
          <w:sz w:val="24"/>
          <w:szCs w:val="24"/>
          <w14:ligatures w14:val="none"/>
        </w:rPr>
        <w:t xml:space="preserve"> </w:t>
      </w:r>
    </w:p>
    <w:p w14:paraId="1B6691AF" w14:textId="77777777" w:rsidR="00165C33" w:rsidRPr="009E57F8" w:rsidRDefault="00165C33" w:rsidP="009E57F8">
      <w:pPr>
        <w:shd w:val="clear" w:color="auto" w:fill="FFFFFF"/>
        <w:spacing w:after="0" w:line="360" w:lineRule="auto"/>
        <w:rPr>
          <w:rFonts w:eastAsia="Times New Roman" w:cstheme="minorHAnsi"/>
          <w:color w:val="333333"/>
          <w:kern w:val="0"/>
          <w:sz w:val="24"/>
          <w:szCs w:val="24"/>
          <w14:ligatures w14:val="none"/>
        </w:rPr>
      </w:pPr>
    </w:p>
    <w:p w14:paraId="2BB6B821" w14:textId="47E7C0D3" w:rsidR="009E57F8" w:rsidRPr="006A7310" w:rsidRDefault="006A7310" w:rsidP="006A7310">
      <w:pPr>
        <w:shd w:val="clear" w:color="auto" w:fill="FFFFFF"/>
        <w:spacing w:after="0" w:line="360" w:lineRule="auto"/>
        <w:ind w:left="-720" w:firstLine="720"/>
        <w:rPr>
          <w:rFonts w:eastAsia="Times New Roman" w:cstheme="minorHAnsi"/>
          <w:b/>
          <w:color w:val="333333"/>
          <w:kern w:val="0"/>
          <w:sz w:val="24"/>
          <w:szCs w:val="24"/>
          <w14:ligatures w14:val="none"/>
        </w:rPr>
      </w:pPr>
      <w:r w:rsidRPr="006A7310">
        <w:rPr>
          <w:rFonts w:eastAsia="Times New Roman" w:cstheme="minorHAnsi"/>
          <w:b/>
          <w:color w:val="333333"/>
          <w:kern w:val="0"/>
          <w:sz w:val="24"/>
          <w:szCs w:val="24"/>
          <w14:ligatures w14:val="none"/>
        </w:rPr>
        <w:lastRenderedPageBreak/>
        <w:t>For Release Wednesday, August 2, 2023 – Page2</w:t>
      </w:r>
    </w:p>
    <w:p w14:paraId="1BC298BE" w14:textId="77777777" w:rsidR="009E57F8" w:rsidRDefault="009E57F8" w:rsidP="009E57F8">
      <w:pPr>
        <w:shd w:val="clear" w:color="auto" w:fill="FFFFFF"/>
        <w:spacing w:after="0" w:line="360" w:lineRule="auto"/>
        <w:ind w:firstLine="720"/>
        <w:rPr>
          <w:rFonts w:eastAsia="Times New Roman" w:cstheme="minorHAnsi"/>
          <w:color w:val="333333"/>
          <w:kern w:val="0"/>
          <w:sz w:val="24"/>
          <w:szCs w:val="24"/>
          <w14:ligatures w14:val="none"/>
        </w:rPr>
      </w:pPr>
    </w:p>
    <w:p w14:paraId="2DF140EF" w14:textId="77777777" w:rsidR="00002A91" w:rsidRPr="009E57F8" w:rsidRDefault="00165C33" w:rsidP="009E57F8">
      <w:pPr>
        <w:shd w:val="clear" w:color="auto" w:fill="FFFFFF"/>
        <w:spacing w:after="0" w:line="360" w:lineRule="auto"/>
        <w:ind w:firstLine="720"/>
        <w:rPr>
          <w:rFonts w:eastAsia="Times New Roman" w:cstheme="minorHAnsi"/>
          <w:color w:val="333333"/>
          <w:kern w:val="0"/>
          <w:sz w:val="24"/>
          <w:szCs w:val="24"/>
          <w14:ligatures w14:val="none"/>
        </w:rPr>
      </w:pPr>
      <w:r w:rsidRPr="009E57F8">
        <w:rPr>
          <w:rFonts w:eastAsia="Times New Roman" w:cstheme="minorHAnsi"/>
          <w:color w:val="333333"/>
          <w:kern w:val="0"/>
          <w:sz w:val="24"/>
          <w:szCs w:val="24"/>
          <w14:ligatures w14:val="none"/>
        </w:rPr>
        <w:t>For example, based on voter registrations</w:t>
      </w:r>
      <w:r w:rsidR="00335B54" w:rsidRPr="009E57F8">
        <w:rPr>
          <w:rFonts w:eastAsia="Times New Roman" w:cstheme="minorHAnsi"/>
          <w:color w:val="333333"/>
          <w:kern w:val="0"/>
          <w:sz w:val="24"/>
          <w:szCs w:val="24"/>
          <w14:ligatures w14:val="none"/>
        </w:rPr>
        <w:t xml:space="preserve"> of 1,239</w:t>
      </w:r>
      <w:r w:rsidR="0040074E" w:rsidRPr="009E57F8">
        <w:rPr>
          <w:rFonts w:eastAsia="Times New Roman" w:cstheme="minorHAnsi"/>
          <w:color w:val="333333"/>
          <w:kern w:val="0"/>
          <w:sz w:val="24"/>
          <w:szCs w:val="24"/>
          <w14:ligatures w14:val="none"/>
        </w:rPr>
        <w:t xml:space="preserve">,599 </w:t>
      </w:r>
      <w:r w:rsidR="00335B54" w:rsidRPr="009E57F8">
        <w:rPr>
          <w:rFonts w:eastAsia="Times New Roman" w:cstheme="minorHAnsi"/>
          <w:color w:val="333333"/>
          <w:kern w:val="0"/>
          <w:sz w:val="24"/>
          <w:szCs w:val="24"/>
          <w14:ligatures w14:val="none"/>
        </w:rPr>
        <w:t>from July 1, 2022, an initia</w:t>
      </w:r>
      <w:r w:rsidR="0040074E" w:rsidRPr="009E57F8">
        <w:rPr>
          <w:rFonts w:eastAsia="Times New Roman" w:cstheme="minorHAnsi"/>
          <w:color w:val="333333"/>
          <w:kern w:val="0"/>
          <w:sz w:val="24"/>
          <w:szCs w:val="24"/>
          <w14:ligatures w14:val="none"/>
        </w:rPr>
        <w:t>ted constitutional amendment</w:t>
      </w:r>
      <w:r w:rsidR="003774DA" w:rsidRPr="009E57F8">
        <w:rPr>
          <w:rFonts w:eastAsia="Times New Roman" w:cstheme="minorHAnsi"/>
          <w:color w:val="333333"/>
          <w:kern w:val="0"/>
          <w:sz w:val="24"/>
          <w:szCs w:val="24"/>
          <w14:ligatures w14:val="none"/>
        </w:rPr>
        <w:t xml:space="preserve"> would require 10 percent or 123,960 signatures. </w:t>
      </w:r>
      <w:r w:rsidR="00951982" w:rsidRPr="009E57F8">
        <w:rPr>
          <w:rFonts w:eastAsia="Times New Roman" w:cstheme="minorHAnsi"/>
          <w:color w:val="333333"/>
          <w:kern w:val="0"/>
          <w:sz w:val="24"/>
          <w:szCs w:val="24"/>
          <w14:ligatures w14:val="none"/>
        </w:rPr>
        <w:t xml:space="preserve">An initiated state statute would require 7 percent or 86,772 signatures. </w:t>
      </w:r>
      <w:r w:rsidR="00F8195E" w:rsidRPr="009E57F8">
        <w:rPr>
          <w:rFonts w:eastAsia="Times New Roman" w:cstheme="minorHAnsi"/>
          <w:color w:val="333333"/>
          <w:kern w:val="0"/>
          <w:sz w:val="24"/>
          <w:szCs w:val="24"/>
          <w14:ligatures w14:val="none"/>
        </w:rPr>
        <w:t>A veto referendum (to remove a law)</w:t>
      </w:r>
      <w:r w:rsidR="00EC2265" w:rsidRPr="009E57F8">
        <w:rPr>
          <w:rFonts w:eastAsia="Times New Roman" w:cstheme="minorHAnsi"/>
          <w:color w:val="333333"/>
          <w:kern w:val="0"/>
          <w:sz w:val="24"/>
          <w:szCs w:val="24"/>
          <w14:ligatures w14:val="none"/>
        </w:rPr>
        <w:t xml:space="preserve"> would take 5 percent or </w:t>
      </w:r>
      <w:r w:rsidR="00825156" w:rsidRPr="009E57F8">
        <w:rPr>
          <w:rFonts w:eastAsia="Times New Roman" w:cstheme="minorHAnsi"/>
          <w:color w:val="333333"/>
          <w:kern w:val="0"/>
          <w:sz w:val="24"/>
          <w:szCs w:val="24"/>
          <w14:ligatures w14:val="none"/>
        </w:rPr>
        <w:t>61,980 signatures. It would take 10 percent (123,960</w:t>
      </w:r>
      <w:r w:rsidR="00B86F99" w:rsidRPr="009E57F8">
        <w:rPr>
          <w:rFonts w:eastAsia="Times New Roman" w:cstheme="minorHAnsi"/>
          <w:color w:val="333333"/>
          <w:kern w:val="0"/>
          <w:sz w:val="24"/>
          <w:szCs w:val="24"/>
          <w14:ligatures w14:val="none"/>
        </w:rPr>
        <w:t xml:space="preserve"> signatures) to suspend that law until voter</w:t>
      </w:r>
      <w:r w:rsidR="00002A91" w:rsidRPr="009E57F8">
        <w:rPr>
          <w:rFonts w:eastAsia="Times New Roman" w:cstheme="minorHAnsi"/>
          <w:color w:val="333333"/>
          <w:kern w:val="0"/>
          <w:sz w:val="24"/>
          <w:szCs w:val="24"/>
          <w14:ligatures w14:val="none"/>
        </w:rPr>
        <w:t>s decide its fate.</w:t>
      </w:r>
    </w:p>
    <w:p w14:paraId="305D6B56" w14:textId="6E384BEA" w:rsidR="000308DB" w:rsidRPr="009E57F8" w:rsidRDefault="007335C6" w:rsidP="009E57F8">
      <w:pPr>
        <w:spacing w:after="0" w:line="360" w:lineRule="auto"/>
        <w:ind w:firstLine="720"/>
        <w:rPr>
          <w:rFonts w:cstheme="minorHAnsi"/>
          <w:color w:val="333333"/>
          <w:sz w:val="24"/>
          <w:szCs w:val="24"/>
          <w:shd w:val="clear" w:color="auto" w:fill="FFFFFF"/>
        </w:rPr>
      </w:pPr>
      <w:r w:rsidRPr="009E57F8">
        <w:rPr>
          <w:rFonts w:cstheme="minorHAnsi"/>
          <w:color w:val="333333"/>
          <w:sz w:val="24"/>
          <w:szCs w:val="24"/>
          <w:shd w:val="clear" w:color="auto" w:fill="FFFFFF"/>
        </w:rPr>
        <w:t>T</w:t>
      </w:r>
      <w:r w:rsidR="00B57DBD" w:rsidRPr="009E57F8">
        <w:rPr>
          <w:rFonts w:cstheme="minorHAnsi"/>
          <w:color w:val="333333"/>
          <w:sz w:val="24"/>
          <w:szCs w:val="24"/>
          <w:shd w:val="clear" w:color="auto" w:fill="FFFFFF"/>
        </w:rPr>
        <w:t>he deadline for submitting signatures to get an initiative or referendum on the ballot for a particular general election is four months before that election. The deadline for veto referendums is 90 days after the final adjournment of the state legislative session at which the targeted bill was passed.</w:t>
      </w:r>
    </w:p>
    <w:p w14:paraId="07378CAA" w14:textId="4077070F" w:rsidR="00BB658D" w:rsidRPr="009E57F8" w:rsidRDefault="007335C6" w:rsidP="009E57F8">
      <w:pPr>
        <w:spacing w:after="0" w:line="360" w:lineRule="auto"/>
        <w:ind w:firstLine="720"/>
        <w:rPr>
          <w:rFonts w:cstheme="minorHAnsi"/>
          <w:sz w:val="24"/>
          <w:szCs w:val="24"/>
        </w:rPr>
      </w:pPr>
      <w:r w:rsidRPr="009E57F8">
        <w:rPr>
          <w:rFonts w:cstheme="minorHAnsi"/>
          <w:sz w:val="24"/>
          <w:szCs w:val="24"/>
        </w:rPr>
        <w:t xml:space="preserve">So, what’s </w:t>
      </w:r>
      <w:r w:rsidR="00BB658D" w:rsidRPr="009E57F8">
        <w:rPr>
          <w:rFonts w:cstheme="minorHAnsi"/>
          <w:sz w:val="24"/>
          <w:szCs w:val="24"/>
        </w:rPr>
        <w:t xml:space="preserve">being </w:t>
      </w:r>
      <w:r w:rsidR="009B1EAB" w:rsidRPr="009E57F8">
        <w:rPr>
          <w:rFonts w:cstheme="minorHAnsi"/>
          <w:sz w:val="24"/>
          <w:szCs w:val="24"/>
        </w:rPr>
        <w:t>circulated?</w:t>
      </w:r>
    </w:p>
    <w:p w14:paraId="1DC959AB" w14:textId="1AE4A278" w:rsidR="00605B28" w:rsidRPr="009E57F8" w:rsidRDefault="00FB566E" w:rsidP="009E57F8">
      <w:pPr>
        <w:spacing w:after="0" w:line="360" w:lineRule="auto"/>
        <w:ind w:firstLine="720"/>
        <w:rPr>
          <w:rFonts w:cstheme="minorHAnsi"/>
          <w:sz w:val="24"/>
          <w:szCs w:val="24"/>
        </w:rPr>
      </w:pPr>
      <w:r w:rsidRPr="009E57F8">
        <w:rPr>
          <w:rFonts w:cstheme="minorHAnsi"/>
          <w:sz w:val="24"/>
          <w:szCs w:val="24"/>
        </w:rPr>
        <w:t xml:space="preserve">-- </w:t>
      </w:r>
      <w:r w:rsidR="00724721" w:rsidRPr="009E57F8">
        <w:rPr>
          <w:rFonts w:cstheme="minorHAnsi"/>
          <w:sz w:val="24"/>
          <w:szCs w:val="24"/>
        </w:rPr>
        <w:t xml:space="preserve">Amend the Constitution of the State of Nebraska by adding a new Article </w:t>
      </w:r>
      <w:r w:rsidR="009B1EAB" w:rsidRPr="009E57F8">
        <w:rPr>
          <w:rFonts w:cstheme="minorHAnsi"/>
          <w:sz w:val="24"/>
          <w:szCs w:val="24"/>
        </w:rPr>
        <w:t>XIX, which</w:t>
      </w:r>
      <w:r w:rsidR="00724721" w:rsidRPr="009E57F8">
        <w:rPr>
          <w:rFonts w:cstheme="minorHAnsi"/>
          <w:sz w:val="24"/>
          <w:szCs w:val="24"/>
        </w:rPr>
        <w:t xml:space="preserve"> states that all persons have the right to use all plants in the genus Cannabis.</w:t>
      </w:r>
      <w:r w:rsidRPr="009E57F8">
        <w:rPr>
          <w:rFonts w:cstheme="minorHAnsi"/>
          <w:sz w:val="24"/>
          <w:szCs w:val="24"/>
        </w:rPr>
        <w:t xml:space="preserve"> </w:t>
      </w:r>
      <w:r w:rsidR="00CA4805" w:rsidRPr="009E57F8">
        <w:rPr>
          <w:rFonts w:cstheme="minorHAnsi"/>
          <w:sz w:val="24"/>
          <w:szCs w:val="24"/>
        </w:rPr>
        <w:t>Dude, that’s recreational marijuana</w:t>
      </w:r>
      <w:r w:rsidR="00EB23D3" w:rsidRPr="009E57F8">
        <w:rPr>
          <w:rFonts w:cstheme="minorHAnsi"/>
          <w:sz w:val="24"/>
          <w:szCs w:val="24"/>
        </w:rPr>
        <w:t>. Bob Dylan was right, “every</w:t>
      </w:r>
      <w:r w:rsidR="0041787D" w:rsidRPr="009E57F8">
        <w:rPr>
          <w:rFonts w:cstheme="minorHAnsi"/>
          <w:sz w:val="24"/>
          <w:szCs w:val="24"/>
        </w:rPr>
        <w:t>body</w:t>
      </w:r>
      <w:r w:rsidR="00EB23D3" w:rsidRPr="009E57F8">
        <w:rPr>
          <w:rFonts w:cstheme="minorHAnsi"/>
          <w:sz w:val="24"/>
          <w:szCs w:val="24"/>
        </w:rPr>
        <w:t xml:space="preserve"> wants to get </w:t>
      </w:r>
      <w:r w:rsidR="00605B28" w:rsidRPr="009E57F8">
        <w:rPr>
          <w:rFonts w:cstheme="minorHAnsi"/>
          <w:sz w:val="24"/>
          <w:szCs w:val="24"/>
        </w:rPr>
        <w:t>stoned.” Ask your neighbors in Colorado how that’s working out.</w:t>
      </w:r>
    </w:p>
    <w:p w14:paraId="5FC61CE2" w14:textId="40E9CDF3" w:rsidR="00724721" w:rsidRPr="009E57F8" w:rsidRDefault="00C86872" w:rsidP="009E57F8">
      <w:pPr>
        <w:spacing w:after="0" w:line="360" w:lineRule="auto"/>
        <w:ind w:firstLine="720"/>
        <w:rPr>
          <w:rFonts w:cstheme="minorHAnsi"/>
          <w:sz w:val="24"/>
          <w:szCs w:val="24"/>
        </w:rPr>
      </w:pPr>
      <w:r w:rsidRPr="009E57F8">
        <w:rPr>
          <w:rFonts w:cstheme="minorHAnsi"/>
          <w:sz w:val="24"/>
          <w:szCs w:val="24"/>
        </w:rPr>
        <w:t xml:space="preserve">-- </w:t>
      </w:r>
      <w:r w:rsidR="00724721" w:rsidRPr="009E57F8">
        <w:rPr>
          <w:rFonts w:cstheme="minorHAnsi"/>
          <w:sz w:val="24"/>
          <w:szCs w:val="24"/>
        </w:rPr>
        <w:t>Enact a statute that makes penalties inapplicable under state and local law for the use, possession, and acquisition of limited quantities of cannabis for medical purposes by a qualified patient with a written recommendation from a health care practitioner, and for a caregiver to assist a qualified patient in these activities.</w:t>
      </w:r>
      <w:r w:rsidR="009B0D77" w:rsidRPr="009E57F8">
        <w:rPr>
          <w:rFonts w:cstheme="minorHAnsi"/>
          <w:sz w:val="24"/>
          <w:szCs w:val="24"/>
        </w:rPr>
        <w:t xml:space="preserve"> This one has almost made it several times</w:t>
      </w:r>
      <w:r w:rsidR="00D25EF2" w:rsidRPr="009E57F8">
        <w:rPr>
          <w:rFonts w:cstheme="minorHAnsi"/>
          <w:sz w:val="24"/>
          <w:szCs w:val="24"/>
        </w:rPr>
        <w:t xml:space="preserve"> and has merit. If properly regulated, this could apparently be beneficial </w:t>
      </w:r>
      <w:r w:rsidR="00CA3376" w:rsidRPr="009E57F8">
        <w:rPr>
          <w:rFonts w:cstheme="minorHAnsi"/>
          <w:sz w:val="24"/>
          <w:szCs w:val="24"/>
        </w:rPr>
        <w:t>for some people.</w:t>
      </w:r>
    </w:p>
    <w:p w14:paraId="09F206DE" w14:textId="39BC5449" w:rsidR="00724721" w:rsidRPr="009E57F8" w:rsidRDefault="00CA3376" w:rsidP="009E57F8">
      <w:pPr>
        <w:spacing w:after="0" w:line="360" w:lineRule="auto"/>
        <w:rPr>
          <w:rFonts w:cstheme="minorHAnsi"/>
          <w:sz w:val="24"/>
          <w:szCs w:val="24"/>
        </w:rPr>
      </w:pPr>
      <w:r w:rsidRPr="009E57F8">
        <w:rPr>
          <w:rFonts w:cstheme="minorHAnsi"/>
          <w:sz w:val="24"/>
          <w:szCs w:val="24"/>
        </w:rPr>
        <w:t xml:space="preserve">-- </w:t>
      </w:r>
      <w:r w:rsidR="001C4C79" w:rsidRPr="009E57F8">
        <w:rPr>
          <w:rFonts w:cstheme="minorHAnsi"/>
          <w:sz w:val="24"/>
          <w:szCs w:val="24"/>
        </w:rPr>
        <w:t>Enact a statute that makes penalties inapplicable under state law for the possession, manufacture, distribution, delivery, and dispensing of cannabis for medical purposes by registered private entities, and establishing a Nebraska Medical Cannabis Commission to regulate such entities.</w:t>
      </w:r>
      <w:r w:rsidR="002527BD" w:rsidRPr="009E57F8">
        <w:rPr>
          <w:rFonts w:cstheme="minorHAnsi"/>
          <w:sz w:val="24"/>
          <w:szCs w:val="24"/>
        </w:rPr>
        <w:t xml:space="preserve"> </w:t>
      </w:r>
      <w:r w:rsidR="009E3BA7" w:rsidRPr="009E57F8">
        <w:rPr>
          <w:rFonts w:cstheme="minorHAnsi"/>
          <w:sz w:val="24"/>
          <w:szCs w:val="24"/>
        </w:rPr>
        <w:t>Similar approach to the one above.</w:t>
      </w:r>
    </w:p>
    <w:p w14:paraId="0905A6C4" w14:textId="0C9381F0" w:rsidR="00E55332" w:rsidRDefault="000255E1" w:rsidP="009E57F8">
      <w:pPr>
        <w:spacing w:after="0" w:line="360" w:lineRule="auto"/>
        <w:ind w:firstLine="720"/>
        <w:rPr>
          <w:sz w:val="24"/>
          <w:szCs w:val="24"/>
        </w:rPr>
      </w:pPr>
      <w:r w:rsidRPr="009E57F8">
        <w:rPr>
          <w:sz w:val="24"/>
          <w:szCs w:val="24"/>
        </w:rPr>
        <w:t>-- An initiative to ban surgical and pharmaceutical abortions except when necessary to save the life of the mother. Expect this issue to surface in the Legislature</w:t>
      </w:r>
      <w:r w:rsidR="00DA570D" w:rsidRPr="009E57F8">
        <w:rPr>
          <w:sz w:val="24"/>
          <w:szCs w:val="24"/>
        </w:rPr>
        <w:t xml:space="preserve"> with or without this initiative.</w:t>
      </w:r>
    </w:p>
    <w:p w14:paraId="41025D60" w14:textId="77777777" w:rsidR="006A7310" w:rsidRDefault="006A7310" w:rsidP="009E57F8">
      <w:pPr>
        <w:spacing w:after="0" w:line="360" w:lineRule="auto"/>
        <w:ind w:firstLine="720"/>
        <w:rPr>
          <w:sz w:val="24"/>
          <w:szCs w:val="24"/>
        </w:rPr>
      </w:pPr>
    </w:p>
    <w:p w14:paraId="12C5062B" w14:textId="129A3668" w:rsidR="006A7310" w:rsidRPr="006A7310" w:rsidRDefault="006A7310" w:rsidP="006A7310">
      <w:pPr>
        <w:spacing w:after="0" w:line="360" w:lineRule="auto"/>
        <w:ind w:left="-720" w:firstLine="720"/>
        <w:rPr>
          <w:rFonts w:cstheme="minorHAnsi"/>
          <w:b/>
          <w:sz w:val="24"/>
          <w:szCs w:val="24"/>
        </w:rPr>
      </w:pPr>
      <w:r w:rsidRPr="006A7310">
        <w:rPr>
          <w:rFonts w:cstheme="minorHAnsi"/>
          <w:b/>
          <w:sz w:val="24"/>
          <w:szCs w:val="24"/>
        </w:rPr>
        <w:lastRenderedPageBreak/>
        <w:t>For Release Wednesday, August 2, 2023 – Page 3</w:t>
      </w:r>
    </w:p>
    <w:p w14:paraId="2B8A4E61" w14:textId="77777777" w:rsidR="006A7310" w:rsidRPr="009E57F8" w:rsidRDefault="006A7310" w:rsidP="009E57F8">
      <w:pPr>
        <w:spacing w:after="0" w:line="360" w:lineRule="auto"/>
        <w:ind w:firstLine="720"/>
        <w:rPr>
          <w:rFonts w:cstheme="minorHAnsi"/>
          <w:sz w:val="24"/>
          <w:szCs w:val="24"/>
        </w:rPr>
      </w:pPr>
    </w:p>
    <w:p w14:paraId="579B3078" w14:textId="203A8CA5" w:rsidR="001C4C79" w:rsidRPr="009E57F8" w:rsidRDefault="00103672" w:rsidP="009E57F8">
      <w:pPr>
        <w:spacing w:after="0" w:line="360" w:lineRule="auto"/>
        <w:ind w:firstLine="720"/>
        <w:rPr>
          <w:rFonts w:cstheme="minorHAnsi"/>
          <w:sz w:val="24"/>
          <w:szCs w:val="24"/>
        </w:rPr>
      </w:pPr>
      <w:r w:rsidRPr="009E57F8">
        <w:rPr>
          <w:rFonts w:cstheme="minorHAnsi"/>
          <w:sz w:val="24"/>
          <w:szCs w:val="24"/>
        </w:rPr>
        <w:t xml:space="preserve">-- </w:t>
      </w:r>
      <w:r w:rsidR="001C4C79" w:rsidRPr="009E57F8">
        <w:rPr>
          <w:rFonts w:cstheme="minorHAnsi"/>
          <w:sz w:val="24"/>
          <w:szCs w:val="24"/>
        </w:rPr>
        <w:t>Repeal LB 753, passed by the 108th Nebraska Legislature in 2023, which (1) authorizes certain nonprofit organizations to provide scholarships to eligible students to attend a qualified private elementary or secondary school, and (2) provides individuals and corporations tax credits for financial contributions to these organizations.</w:t>
      </w:r>
      <w:r w:rsidRPr="009E57F8">
        <w:rPr>
          <w:rFonts w:cstheme="minorHAnsi"/>
          <w:sz w:val="24"/>
          <w:szCs w:val="24"/>
        </w:rPr>
        <w:t xml:space="preserve"> Critics say it benefits too few people, mostly the rich. The state </w:t>
      </w:r>
      <w:r w:rsidR="00400877" w:rsidRPr="009E57F8">
        <w:rPr>
          <w:rFonts w:cstheme="minorHAnsi"/>
          <w:sz w:val="24"/>
          <w:szCs w:val="24"/>
        </w:rPr>
        <w:t>teachers’</w:t>
      </w:r>
      <w:r w:rsidRPr="009E57F8">
        <w:rPr>
          <w:rFonts w:cstheme="minorHAnsi"/>
          <w:sz w:val="24"/>
          <w:szCs w:val="24"/>
        </w:rPr>
        <w:t xml:space="preserve"> union doesn’t like it. </w:t>
      </w:r>
      <w:r w:rsidR="00484332" w:rsidRPr="009E57F8">
        <w:rPr>
          <w:rFonts w:cstheme="minorHAnsi"/>
          <w:sz w:val="24"/>
          <w:szCs w:val="24"/>
        </w:rPr>
        <w:t xml:space="preserve">What makes this </w:t>
      </w:r>
      <w:r w:rsidR="00DB4F90" w:rsidRPr="009E57F8">
        <w:rPr>
          <w:rFonts w:cstheme="minorHAnsi"/>
          <w:sz w:val="24"/>
          <w:szCs w:val="24"/>
        </w:rPr>
        <w:t xml:space="preserve">law </w:t>
      </w:r>
      <w:r w:rsidR="00484332" w:rsidRPr="009E57F8">
        <w:rPr>
          <w:rFonts w:cstheme="minorHAnsi"/>
          <w:sz w:val="24"/>
          <w:szCs w:val="24"/>
        </w:rPr>
        <w:t>highly suspect</w:t>
      </w:r>
      <w:r w:rsidR="00DB4F90" w:rsidRPr="009E57F8">
        <w:rPr>
          <w:rFonts w:cstheme="minorHAnsi"/>
          <w:sz w:val="24"/>
          <w:szCs w:val="24"/>
        </w:rPr>
        <w:t>,</w:t>
      </w:r>
      <w:r w:rsidR="00484332" w:rsidRPr="009E57F8">
        <w:rPr>
          <w:rFonts w:cstheme="minorHAnsi"/>
          <w:sz w:val="24"/>
          <w:szCs w:val="24"/>
        </w:rPr>
        <w:t xml:space="preserve"> IMHO</w:t>
      </w:r>
      <w:r w:rsidR="00DB4F90" w:rsidRPr="009E57F8">
        <w:rPr>
          <w:rFonts w:cstheme="minorHAnsi"/>
          <w:sz w:val="24"/>
          <w:szCs w:val="24"/>
        </w:rPr>
        <w:t>,</w:t>
      </w:r>
      <w:r w:rsidR="00484332" w:rsidRPr="009E57F8">
        <w:rPr>
          <w:rFonts w:cstheme="minorHAnsi"/>
          <w:sz w:val="24"/>
          <w:szCs w:val="24"/>
        </w:rPr>
        <w:t xml:space="preserve"> is that proponents of keeping it on the books have hired “blockers” to interfere and keep people from signing</w:t>
      </w:r>
      <w:r w:rsidR="00B22471" w:rsidRPr="009E57F8">
        <w:rPr>
          <w:rFonts w:cstheme="minorHAnsi"/>
          <w:sz w:val="24"/>
          <w:szCs w:val="24"/>
        </w:rPr>
        <w:t xml:space="preserve">. </w:t>
      </w:r>
    </w:p>
    <w:p w14:paraId="13B759D2" w14:textId="5AE73F7C" w:rsidR="001C4C79" w:rsidRPr="009E57F8" w:rsidRDefault="00B22471" w:rsidP="009E57F8">
      <w:pPr>
        <w:spacing w:after="0" w:line="360" w:lineRule="auto"/>
        <w:ind w:firstLine="720"/>
        <w:rPr>
          <w:rFonts w:cstheme="minorHAnsi"/>
          <w:sz w:val="24"/>
          <w:szCs w:val="24"/>
        </w:rPr>
      </w:pPr>
      <w:r w:rsidRPr="009E57F8">
        <w:rPr>
          <w:rFonts w:cstheme="minorHAnsi"/>
          <w:sz w:val="24"/>
          <w:szCs w:val="24"/>
        </w:rPr>
        <w:t xml:space="preserve">-- </w:t>
      </w:r>
      <w:r w:rsidR="00933BDD" w:rsidRPr="009E57F8">
        <w:rPr>
          <w:rFonts w:cstheme="minorHAnsi"/>
          <w:sz w:val="24"/>
          <w:szCs w:val="24"/>
        </w:rPr>
        <w:t>A Constitutional Amendment to restrict governmental entities in Nebraska to imposing only retail consumption taxes and excise taxes. This amendment will eliminate Nebraska personal and real property taxes; personal and corporate income taxes; sales taxes and inheritance taxes.</w:t>
      </w:r>
      <w:r w:rsidR="00812B27" w:rsidRPr="009E57F8">
        <w:rPr>
          <w:rFonts w:cstheme="minorHAnsi"/>
          <w:sz w:val="24"/>
          <w:szCs w:val="24"/>
        </w:rPr>
        <w:t xml:space="preserve"> Has this thing not gone away yet? It has been bantered about in the Legislature </w:t>
      </w:r>
      <w:r w:rsidR="007F5A72" w:rsidRPr="009E57F8">
        <w:rPr>
          <w:rFonts w:cstheme="minorHAnsi"/>
          <w:sz w:val="24"/>
          <w:szCs w:val="24"/>
        </w:rPr>
        <w:t xml:space="preserve">before </w:t>
      </w:r>
      <w:r w:rsidR="00812B27" w:rsidRPr="009E57F8">
        <w:rPr>
          <w:rFonts w:cstheme="minorHAnsi"/>
          <w:sz w:val="24"/>
          <w:szCs w:val="24"/>
        </w:rPr>
        <w:t>and</w:t>
      </w:r>
      <w:r w:rsidR="007F5A72" w:rsidRPr="009E57F8">
        <w:rPr>
          <w:rFonts w:cstheme="minorHAnsi"/>
          <w:sz w:val="24"/>
          <w:szCs w:val="24"/>
        </w:rPr>
        <w:t xml:space="preserve"> not gone anywhere. </w:t>
      </w:r>
      <w:r w:rsidR="00886CF9" w:rsidRPr="009E57F8">
        <w:rPr>
          <w:rFonts w:cstheme="minorHAnsi"/>
          <w:sz w:val="24"/>
          <w:szCs w:val="24"/>
        </w:rPr>
        <w:t xml:space="preserve">Ask folks what happened </w:t>
      </w:r>
      <w:r w:rsidR="00767ED9" w:rsidRPr="009E57F8">
        <w:rPr>
          <w:rFonts w:cstheme="minorHAnsi"/>
          <w:sz w:val="24"/>
          <w:szCs w:val="24"/>
        </w:rPr>
        <w:t xml:space="preserve">before </w:t>
      </w:r>
      <w:r w:rsidR="00B15CB9" w:rsidRPr="009E57F8">
        <w:rPr>
          <w:rFonts w:cstheme="minorHAnsi"/>
          <w:sz w:val="24"/>
          <w:szCs w:val="24"/>
        </w:rPr>
        <w:t xml:space="preserve">when </w:t>
      </w:r>
      <w:r w:rsidR="00767ED9" w:rsidRPr="009E57F8">
        <w:rPr>
          <w:rFonts w:cstheme="minorHAnsi"/>
          <w:sz w:val="24"/>
          <w:szCs w:val="24"/>
        </w:rPr>
        <w:t>people did away with taxes</w:t>
      </w:r>
      <w:r w:rsidR="00B15CB9" w:rsidRPr="009E57F8">
        <w:rPr>
          <w:rFonts w:cstheme="minorHAnsi"/>
          <w:sz w:val="24"/>
          <w:szCs w:val="24"/>
        </w:rPr>
        <w:t xml:space="preserve"> and state government had no money</w:t>
      </w:r>
      <w:r w:rsidR="00812B27" w:rsidRPr="009E57F8">
        <w:rPr>
          <w:rFonts w:cstheme="minorHAnsi"/>
          <w:sz w:val="24"/>
          <w:szCs w:val="24"/>
        </w:rPr>
        <w:t>.</w:t>
      </w:r>
    </w:p>
    <w:p w14:paraId="71F15BBF" w14:textId="5E680CC1" w:rsidR="00933BDD" w:rsidRPr="009E57F8" w:rsidRDefault="00B90CF2" w:rsidP="009E57F8">
      <w:pPr>
        <w:spacing w:after="0" w:line="360" w:lineRule="auto"/>
        <w:ind w:firstLine="720"/>
        <w:rPr>
          <w:rFonts w:cstheme="minorHAnsi"/>
          <w:sz w:val="24"/>
          <w:szCs w:val="24"/>
        </w:rPr>
      </w:pPr>
      <w:r w:rsidRPr="009E57F8">
        <w:rPr>
          <w:rFonts w:cstheme="minorHAnsi"/>
          <w:sz w:val="24"/>
          <w:szCs w:val="24"/>
        </w:rPr>
        <w:t xml:space="preserve">-- </w:t>
      </w:r>
      <w:r w:rsidR="00933BDD" w:rsidRPr="009E57F8">
        <w:rPr>
          <w:rFonts w:cstheme="minorHAnsi"/>
          <w:sz w:val="24"/>
          <w:szCs w:val="24"/>
        </w:rPr>
        <w:t>A Constitutional Amendment allowing the Legislature to authorize governmental entities to impose consumption taxes on services and new goods with the limitation that only grocery items purchased for off-premises consumption may be exempted from the tax.</w:t>
      </w:r>
    </w:p>
    <w:p w14:paraId="0D2C52E7" w14:textId="0693F1C7" w:rsidR="00933BDD" w:rsidRPr="009E57F8" w:rsidRDefault="00F1000E" w:rsidP="009E57F8">
      <w:pPr>
        <w:spacing w:after="0" w:line="360" w:lineRule="auto"/>
        <w:ind w:firstLine="720"/>
        <w:rPr>
          <w:rFonts w:cstheme="minorHAnsi"/>
          <w:sz w:val="24"/>
          <w:szCs w:val="24"/>
        </w:rPr>
      </w:pPr>
      <w:r w:rsidRPr="009E57F8">
        <w:rPr>
          <w:rFonts w:cstheme="minorHAnsi"/>
          <w:sz w:val="24"/>
          <w:szCs w:val="24"/>
        </w:rPr>
        <w:t xml:space="preserve">-- </w:t>
      </w:r>
      <w:r w:rsidR="006568C9" w:rsidRPr="009E57F8">
        <w:rPr>
          <w:rFonts w:cstheme="minorHAnsi"/>
          <w:sz w:val="24"/>
          <w:szCs w:val="24"/>
        </w:rPr>
        <w:t>Enact a statute to provide eligible employees the right to earn paid sick time for personal or family health needs</w:t>
      </w:r>
      <w:r w:rsidR="00941FDF" w:rsidRPr="009E57F8">
        <w:rPr>
          <w:rFonts w:cstheme="minorHAnsi"/>
          <w:sz w:val="24"/>
          <w:szCs w:val="24"/>
        </w:rPr>
        <w:t xml:space="preserve"> </w:t>
      </w:r>
      <w:r w:rsidR="00C21617" w:rsidRPr="009E57F8">
        <w:rPr>
          <w:rFonts w:cstheme="minorHAnsi"/>
          <w:sz w:val="24"/>
          <w:szCs w:val="24"/>
        </w:rPr>
        <w:t>and t</w:t>
      </w:r>
      <w:r w:rsidR="006568C9" w:rsidRPr="009E57F8">
        <w:rPr>
          <w:rFonts w:cstheme="minorHAnsi"/>
          <w:sz w:val="24"/>
          <w:szCs w:val="24"/>
        </w:rPr>
        <w:t>o specify conditions for accruing and using earned paid sick time, to prohibit retaliation against an employee for exercising rights granted under the statute, to adopt certain notice and documentation requirements, and to establish enforcement powers and a civil cause of action for violations of the statute.</w:t>
      </w:r>
      <w:r w:rsidR="009254F9" w:rsidRPr="009E57F8">
        <w:rPr>
          <w:rFonts w:cstheme="minorHAnsi"/>
          <w:sz w:val="24"/>
          <w:szCs w:val="24"/>
        </w:rPr>
        <w:t xml:space="preserve"> Why not?</w:t>
      </w:r>
    </w:p>
    <w:p w14:paraId="5D1DFAE1" w14:textId="1D6B9083" w:rsidR="00DA570D" w:rsidRPr="009E57F8" w:rsidRDefault="00227C56" w:rsidP="009E57F8">
      <w:pPr>
        <w:spacing w:after="0" w:line="360" w:lineRule="auto"/>
        <w:ind w:firstLine="720"/>
        <w:rPr>
          <w:rFonts w:cstheme="minorHAnsi"/>
          <w:sz w:val="24"/>
          <w:szCs w:val="24"/>
        </w:rPr>
      </w:pPr>
      <w:r w:rsidRPr="009E57F8">
        <w:rPr>
          <w:rFonts w:cstheme="minorHAnsi"/>
          <w:sz w:val="24"/>
          <w:szCs w:val="24"/>
        </w:rPr>
        <w:t xml:space="preserve">Pay attention. </w:t>
      </w:r>
      <w:r w:rsidR="00C21617" w:rsidRPr="009E57F8">
        <w:rPr>
          <w:rFonts w:cstheme="minorHAnsi"/>
          <w:sz w:val="24"/>
          <w:szCs w:val="24"/>
        </w:rPr>
        <w:t xml:space="preserve">Stay informed. </w:t>
      </w:r>
      <w:r w:rsidR="00DA570D" w:rsidRPr="009E57F8">
        <w:rPr>
          <w:rFonts w:cstheme="minorHAnsi"/>
          <w:sz w:val="24"/>
          <w:szCs w:val="24"/>
        </w:rPr>
        <w:t>We’ll see what makes it</w:t>
      </w:r>
      <w:r w:rsidRPr="009E57F8">
        <w:rPr>
          <w:rFonts w:cstheme="minorHAnsi"/>
          <w:sz w:val="24"/>
          <w:szCs w:val="24"/>
        </w:rPr>
        <w:t xml:space="preserve"> </w:t>
      </w:r>
      <w:r w:rsidR="00DA570D" w:rsidRPr="009E57F8">
        <w:rPr>
          <w:rFonts w:cstheme="minorHAnsi"/>
          <w:sz w:val="24"/>
          <w:szCs w:val="24"/>
        </w:rPr>
        <w:t>to the ballot</w:t>
      </w:r>
      <w:r w:rsidRPr="009E57F8">
        <w:rPr>
          <w:rFonts w:cstheme="minorHAnsi"/>
          <w:sz w:val="24"/>
          <w:szCs w:val="24"/>
        </w:rPr>
        <w:t>.</w:t>
      </w:r>
    </w:p>
    <w:p w14:paraId="2D386610" w14:textId="77777777" w:rsidR="006568C9" w:rsidRPr="009E57F8" w:rsidRDefault="006568C9" w:rsidP="00B71CE9">
      <w:pPr>
        <w:spacing w:after="0" w:line="240" w:lineRule="auto"/>
        <w:rPr>
          <w:rFonts w:cstheme="minorHAnsi"/>
          <w:sz w:val="24"/>
          <w:szCs w:val="24"/>
        </w:rPr>
      </w:pPr>
    </w:p>
    <w:p w14:paraId="30E9D9DE" w14:textId="77777777" w:rsidR="00B42C9E" w:rsidRPr="009E57F8" w:rsidRDefault="00B42C9E" w:rsidP="006A7310">
      <w:pPr>
        <w:spacing w:after="0" w:line="240" w:lineRule="auto"/>
        <w:ind w:left="3600" w:firstLine="720"/>
        <w:rPr>
          <w:rFonts w:cstheme="minorHAnsi"/>
          <w:sz w:val="24"/>
          <w:szCs w:val="24"/>
        </w:rPr>
      </w:pPr>
      <w:r w:rsidRPr="009E57F8">
        <w:rPr>
          <w:rFonts w:cstheme="minorHAnsi"/>
          <w:sz w:val="24"/>
          <w:szCs w:val="24"/>
        </w:rPr>
        <w:t>--30--</w:t>
      </w:r>
    </w:p>
    <w:p w14:paraId="1657E5A1" w14:textId="77777777" w:rsidR="00B42C9E" w:rsidRPr="009E57F8" w:rsidRDefault="00B42C9E" w:rsidP="00B71CE9">
      <w:pPr>
        <w:spacing w:after="0" w:line="240" w:lineRule="auto"/>
        <w:rPr>
          <w:rFonts w:cstheme="minorHAnsi"/>
          <w:sz w:val="24"/>
          <w:szCs w:val="24"/>
        </w:rPr>
      </w:pPr>
    </w:p>
    <w:p w14:paraId="3A067D3F" w14:textId="6E813B06" w:rsidR="00B42C9E" w:rsidRPr="009E57F8" w:rsidRDefault="00B42C9E" w:rsidP="00B71CE9">
      <w:pPr>
        <w:spacing w:after="0" w:line="240" w:lineRule="auto"/>
        <w:rPr>
          <w:rFonts w:cstheme="minorHAnsi"/>
          <w:sz w:val="24"/>
          <w:szCs w:val="24"/>
        </w:rPr>
      </w:pPr>
      <w:r w:rsidRPr="009E57F8">
        <w:rPr>
          <w:rFonts w:cstheme="minorHAnsi"/>
          <w:i/>
          <w:iCs/>
          <w:sz w:val="24"/>
          <w:szCs w:val="24"/>
        </w:rPr>
        <w:t>J.L. Schmidt has been covering Nebraska government and politics since 1979. He has been a registered</w:t>
      </w:r>
      <w:r w:rsidR="009E57F8">
        <w:rPr>
          <w:rFonts w:cstheme="minorHAnsi"/>
          <w:i/>
          <w:iCs/>
          <w:sz w:val="24"/>
          <w:szCs w:val="24"/>
        </w:rPr>
        <w:t xml:space="preserve"> </w:t>
      </w:r>
      <w:r w:rsidRPr="009E57F8">
        <w:rPr>
          <w:rFonts w:cstheme="minorHAnsi"/>
          <w:i/>
          <w:iCs/>
          <w:sz w:val="24"/>
          <w:szCs w:val="24"/>
        </w:rPr>
        <w:t>Independent for more than 20 years.</w:t>
      </w:r>
    </w:p>
    <w:p w14:paraId="25FFAF88" w14:textId="77777777" w:rsidR="00B42C9E" w:rsidRPr="009E57F8" w:rsidRDefault="00B42C9E" w:rsidP="00B71CE9">
      <w:pPr>
        <w:spacing w:after="0" w:line="240" w:lineRule="auto"/>
        <w:rPr>
          <w:rFonts w:cstheme="minorHAnsi"/>
          <w:color w:val="000000" w:themeColor="text1"/>
          <w:sz w:val="24"/>
          <w:szCs w:val="24"/>
        </w:rPr>
      </w:pPr>
    </w:p>
    <w:p w14:paraId="6E2A792B" w14:textId="77777777" w:rsidR="006568C9" w:rsidRPr="00B71CE9" w:rsidRDefault="006568C9" w:rsidP="00B71CE9">
      <w:pPr>
        <w:spacing w:after="0" w:line="240" w:lineRule="auto"/>
        <w:rPr>
          <w:rFonts w:cstheme="minorHAnsi"/>
        </w:rPr>
      </w:pPr>
    </w:p>
    <w:sectPr w:rsidR="006568C9" w:rsidRPr="00B71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6FA"/>
    <w:multiLevelType w:val="multilevel"/>
    <w:tmpl w:val="868A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21"/>
    <w:rsid w:val="00002A91"/>
    <w:rsid w:val="000255E1"/>
    <w:rsid w:val="000308DB"/>
    <w:rsid w:val="0009434B"/>
    <w:rsid w:val="000B4059"/>
    <w:rsid w:val="000C02D7"/>
    <w:rsid w:val="00103672"/>
    <w:rsid w:val="00165C33"/>
    <w:rsid w:val="001C4C79"/>
    <w:rsid w:val="002074DC"/>
    <w:rsid w:val="00227C56"/>
    <w:rsid w:val="00232BB9"/>
    <w:rsid w:val="002527BD"/>
    <w:rsid w:val="00292ACF"/>
    <w:rsid w:val="002F48B9"/>
    <w:rsid w:val="0031154B"/>
    <w:rsid w:val="00335B54"/>
    <w:rsid w:val="003774DA"/>
    <w:rsid w:val="003D1013"/>
    <w:rsid w:val="0040074E"/>
    <w:rsid w:val="00400877"/>
    <w:rsid w:val="0040394A"/>
    <w:rsid w:val="0041787D"/>
    <w:rsid w:val="00456887"/>
    <w:rsid w:val="00461D84"/>
    <w:rsid w:val="00484332"/>
    <w:rsid w:val="004F0046"/>
    <w:rsid w:val="005902D5"/>
    <w:rsid w:val="00605B28"/>
    <w:rsid w:val="006271C4"/>
    <w:rsid w:val="006568C9"/>
    <w:rsid w:val="006A7310"/>
    <w:rsid w:val="006C2F19"/>
    <w:rsid w:val="006C65EB"/>
    <w:rsid w:val="006D3A27"/>
    <w:rsid w:val="00724721"/>
    <w:rsid w:val="007335C6"/>
    <w:rsid w:val="00767ED9"/>
    <w:rsid w:val="0077382F"/>
    <w:rsid w:val="007A6D61"/>
    <w:rsid w:val="007D44A8"/>
    <w:rsid w:val="007F5A72"/>
    <w:rsid w:val="00805288"/>
    <w:rsid w:val="00812B27"/>
    <w:rsid w:val="00820BE9"/>
    <w:rsid w:val="00825156"/>
    <w:rsid w:val="00857001"/>
    <w:rsid w:val="00886CF9"/>
    <w:rsid w:val="008F7FB5"/>
    <w:rsid w:val="009254F9"/>
    <w:rsid w:val="00933BDD"/>
    <w:rsid w:val="00941FDF"/>
    <w:rsid w:val="00951982"/>
    <w:rsid w:val="00961D78"/>
    <w:rsid w:val="009B0D77"/>
    <w:rsid w:val="009B1EAB"/>
    <w:rsid w:val="009E3BA7"/>
    <w:rsid w:val="009E57F8"/>
    <w:rsid w:val="00A01EB9"/>
    <w:rsid w:val="00B0563F"/>
    <w:rsid w:val="00B15CB9"/>
    <w:rsid w:val="00B22471"/>
    <w:rsid w:val="00B25683"/>
    <w:rsid w:val="00B32D71"/>
    <w:rsid w:val="00B42C9E"/>
    <w:rsid w:val="00B568CF"/>
    <w:rsid w:val="00B57DBD"/>
    <w:rsid w:val="00B634BF"/>
    <w:rsid w:val="00B64421"/>
    <w:rsid w:val="00B71CE9"/>
    <w:rsid w:val="00B86F99"/>
    <w:rsid w:val="00B90CF2"/>
    <w:rsid w:val="00BB16E3"/>
    <w:rsid w:val="00BB658D"/>
    <w:rsid w:val="00C21617"/>
    <w:rsid w:val="00C30427"/>
    <w:rsid w:val="00C35490"/>
    <w:rsid w:val="00C62C8B"/>
    <w:rsid w:val="00C86872"/>
    <w:rsid w:val="00CA3376"/>
    <w:rsid w:val="00CA4805"/>
    <w:rsid w:val="00CE5A10"/>
    <w:rsid w:val="00CF665D"/>
    <w:rsid w:val="00D25EF2"/>
    <w:rsid w:val="00DA570D"/>
    <w:rsid w:val="00DB4F90"/>
    <w:rsid w:val="00E1198A"/>
    <w:rsid w:val="00E55332"/>
    <w:rsid w:val="00EB23D3"/>
    <w:rsid w:val="00EC2265"/>
    <w:rsid w:val="00F1000E"/>
    <w:rsid w:val="00F8195E"/>
    <w:rsid w:val="00FB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568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D44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44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568C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7D44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4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284">
      <w:bodyDiv w:val="1"/>
      <w:marLeft w:val="0"/>
      <w:marRight w:val="0"/>
      <w:marTop w:val="0"/>
      <w:marBottom w:val="0"/>
      <w:divBdr>
        <w:top w:val="none" w:sz="0" w:space="0" w:color="auto"/>
        <w:left w:val="none" w:sz="0" w:space="0" w:color="auto"/>
        <w:bottom w:val="none" w:sz="0" w:space="0" w:color="auto"/>
        <w:right w:val="none" w:sz="0" w:space="0" w:color="auto"/>
      </w:divBdr>
    </w:div>
    <w:div w:id="255090899">
      <w:bodyDiv w:val="1"/>
      <w:marLeft w:val="0"/>
      <w:marRight w:val="0"/>
      <w:marTop w:val="0"/>
      <w:marBottom w:val="0"/>
      <w:divBdr>
        <w:top w:val="none" w:sz="0" w:space="0" w:color="auto"/>
        <w:left w:val="none" w:sz="0" w:space="0" w:color="auto"/>
        <w:bottom w:val="none" w:sz="0" w:space="0" w:color="auto"/>
        <w:right w:val="none" w:sz="0" w:space="0" w:color="auto"/>
      </w:divBdr>
    </w:div>
    <w:div w:id="282619452">
      <w:bodyDiv w:val="1"/>
      <w:marLeft w:val="0"/>
      <w:marRight w:val="0"/>
      <w:marTop w:val="0"/>
      <w:marBottom w:val="0"/>
      <w:divBdr>
        <w:top w:val="none" w:sz="0" w:space="0" w:color="auto"/>
        <w:left w:val="none" w:sz="0" w:space="0" w:color="auto"/>
        <w:bottom w:val="none" w:sz="0" w:space="0" w:color="auto"/>
        <w:right w:val="none" w:sz="0" w:space="0" w:color="auto"/>
      </w:divBdr>
    </w:div>
    <w:div w:id="1394935944">
      <w:bodyDiv w:val="1"/>
      <w:marLeft w:val="0"/>
      <w:marRight w:val="0"/>
      <w:marTop w:val="0"/>
      <w:marBottom w:val="0"/>
      <w:divBdr>
        <w:top w:val="none" w:sz="0" w:space="0" w:color="auto"/>
        <w:left w:val="none" w:sz="0" w:space="0" w:color="auto"/>
        <w:bottom w:val="none" w:sz="0" w:space="0" w:color="auto"/>
        <w:right w:val="none" w:sz="0" w:space="0" w:color="auto"/>
      </w:divBdr>
    </w:div>
    <w:div w:id="18350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840</Words>
  <Characters>4789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2023-07-28T14:51:00Z</dcterms:created>
  <dcterms:modified xsi:type="dcterms:W3CDTF">2023-07-28T14:53:00Z</dcterms:modified>
</cp:coreProperties>
</file>